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4F84">
        <w:rPr>
          <w:rFonts w:ascii="Times New Roman" w:hAnsi="Times New Roman"/>
          <w:b/>
          <w:sz w:val="24"/>
          <w:szCs w:val="24"/>
        </w:rPr>
        <w:t>7</w:t>
      </w:r>
      <w:r w:rsidR="005158F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75D" w:rsidRPr="00CE7758" w:rsidRDefault="0066075D" w:rsidP="0066075D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E7758">
        <w:rPr>
          <w:rFonts w:ascii="Times New Roman" w:hAnsi="Times New Roman"/>
          <w:b/>
          <w:color w:val="000000"/>
          <w:sz w:val="24"/>
          <w:szCs w:val="24"/>
        </w:rPr>
        <w:t>Önkormányzati tulajdonú ingatlanokra érkezett vételi ajánlat</w:t>
      </w:r>
    </w:p>
    <w:p w:rsidR="0066075D" w:rsidRPr="00CE7758" w:rsidRDefault="0066075D" w:rsidP="0066075D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E7758">
        <w:rPr>
          <w:rFonts w:ascii="Times New Roman" w:hAnsi="Times New Roman"/>
          <w:b/>
          <w:color w:val="000000"/>
          <w:sz w:val="24"/>
          <w:szCs w:val="24"/>
        </w:rPr>
        <w:t>megtárgyalása</w:t>
      </w:r>
    </w:p>
    <w:p w:rsidR="0066075D" w:rsidRPr="00CE7758" w:rsidRDefault="0066075D" w:rsidP="00660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75D" w:rsidRPr="00CE7758" w:rsidRDefault="0066075D" w:rsidP="006607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A képviselő-testület úgy határoz, hogy </w:t>
      </w:r>
      <w:r>
        <w:rPr>
          <w:rFonts w:ascii="Times New Roman" w:hAnsi="Times New Roman"/>
          <w:sz w:val="24"/>
          <w:szCs w:val="24"/>
        </w:rPr>
        <w:t xml:space="preserve">a </w:t>
      </w:r>
      <w:bookmarkStart w:id="0" w:name="_GoBack"/>
      <w:bookmarkEnd w:id="0"/>
      <w:r w:rsidRPr="00CE7758">
        <w:rPr>
          <w:rFonts w:ascii="Times New Roman" w:hAnsi="Times New Roman"/>
          <w:sz w:val="24"/>
          <w:szCs w:val="24"/>
        </w:rPr>
        <w:t xml:space="preserve">Castor </w:t>
      </w:r>
      <w:proofErr w:type="spellStart"/>
      <w:r w:rsidRPr="00CE7758">
        <w:rPr>
          <w:rFonts w:ascii="Times New Roman" w:hAnsi="Times New Roman"/>
          <w:sz w:val="24"/>
          <w:szCs w:val="24"/>
        </w:rPr>
        <w:t>Bau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 Projekt Kft. vételi ajánlatát </w:t>
      </w:r>
      <w:r>
        <w:rPr>
          <w:rFonts w:ascii="Times New Roman" w:hAnsi="Times New Roman"/>
          <w:sz w:val="24"/>
          <w:szCs w:val="24"/>
        </w:rPr>
        <w:t>nem fogadja el.</w:t>
      </w:r>
    </w:p>
    <w:p w:rsidR="0066075D" w:rsidRPr="00CE7758" w:rsidRDefault="0066075D" w:rsidP="00660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075D" w:rsidRPr="00CE7758" w:rsidRDefault="0066075D" w:rsidP="0066075D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azonnal</w:t>
      </w:r>
    </w:p>
    <w:p w:rsidR="0066075D" w:rsidRPr="00CE7758" w:rsidRDefault="0066075D" w:rsidP="0066075D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Felelős: Polgármester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4B464D"/>
    <w:rsid w:val="005158F4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6075D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244B6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F4F8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175E5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15C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2019-03-19T09:15:00Z</dcterms:created>
  <dcterms:modified xsi:type="dcterms:W3CDTF">2019-03-19T09:15:00Z</dcterms:modified>
</cp:coreProperties>
</file>